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53" w:rsidRPr="003E5253" w:rsidRDefault="003E5253" w:rsidP="003E5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5253">
        <w:rPr>
          <w:rFonts w:ascii="Times New Roman" w:hAnsi="Times New Roman" w:cs="Times New Roman"/>
          <w:bCs/>
          <w:sz w:val="24"/>
          <w:szCs w:val="24"/>
        </w:rPr>
        <w:t>СОГЛАСОВАНО:                                                                                         УТВЕРЖДАЮ:</w:t>
      </w:r>
    </w:p>
    <w:p w:rsidR="003E5253" w:rsidRPr="003E5253" w:rsidRDefault="00B35C73" w:rsidP="003E5253">
      <w:pPr>
        <w:tabs>
          <w:tab w:val="center" w:pos="48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Директор МКОУ                                 </w:t>
      </w:r>
    </w:p>
    <w:p w:rsidR="00B35C73" w:rsidRDefault="001B5BEB" w:rsidP="00B35C73">
      <w:pPr>
        <w:pBdr>
          <w:bottom w:val="single" w:sz="12" w:space="0" w:color="auto"/>
        </w:pBdr>
        <w:tabs>
          <w:tab w:val="left" w:pos="684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--------------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Г.М.Л</w:t>
      </w:r>
      <w:r w:rsidR="004339B7">
        <w:rPr>
          <w:rFonts w:ascii="Times New Roman" w:hAnsi="Times New Roman" w:cs="Times New Roman"/>
          <w:bCs/>
          <w:sz w:val="24"/>
          <w:szCs w:val="24"/>
        </w:rPr>
        <w:t>угуев</w:t>
      </w:r>
      <w:proofErr w:type="spellEnd"/>
    </w:p>
    <w:p w:rsidR="003E5253" w:rsidRPr="003E5253" w:rsidRDefault="00636040" w:rsidP="00B35C73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--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приказ №19 10 01 2015                       </w:t>
      </w:r>
      <w:r w:rsidR="003E5253" w:rsidRPr="003E5253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014BF" w:rsidRPr="000540D5" w:rsidTr="00E02924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014BF" w:rsidRPr="000540D5" w:rsidRDefault="000014BF" w:rsidP="00E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 об ознакомлении родителей 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 ходом образовательного процесса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0014BF" w:rsidRPr="000540D5" w:rsidRDefault="000014BF" w:rsidP="00E029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О</w:t>
            </w:r>
            <w:proofErr w:type="spellStart"/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бщие</w:t>
            </w:r>
            <w:proofErr w:type="spellEnd"/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положения.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1.1.Настоящее Положение устанавливает порядок ознакомления родителей с ходом образовательного процесса и призвано обеспечить:</w:t>
            </w:r>
          </w:p>
          <w:p w:rsidR="000014BF" w:rsidRPr="000540D5" w:rsidRDefault="000014BF" w:rsidP="00E0292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 родителей (законных представителей) на ознакомление с ходом и содержанием образовательного процесса, с оценками успеваемости обучающихся в соответствии со статьей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3Федерального з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акона «Об образовании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Российской Федерации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273 - ФЗ</w:t>
            </w:r>
          </w:p>
          <w:p w:rsidR="000014BF" w:rsidRPr="000540D5" w:rsidRDefault="000014BF" w:rsidP="00E0292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лицами.</w:t>
            </w:r>
          </w:p>
          <w:p w:rsidR="000014BF" w:rsidRPr="000540D5" w:rsidRDefault="000014BF" w:rsidP="00E0292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обучающихся (законные их представители) реализуют свои права на участие в образовательном процессе через: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нормативно-правовой документацией, регламентирующей деятельность образовательного учреждения;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Управляющего совета школы;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родительских комитетов классов;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родительских конференциях, собраниях;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учебных занятий и ознакомление с ходом занятий и содержанием образовательного процесса, с успеваемостью своих детей;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отношений с образовательным учреждением в виде договора;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вносить предложения администрации по организации образовательного процесса и др.</w:t>
            </w:r>
          </w:p>
          <w:p w:rsidR="000014BF" w:rsidRPr="000540D5" w:rsidRDefault="000014BF" w:rsidP="00E02924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действующим законодательством, только с согласия или по запросам родителей:</w:t>
            </w:r>
          </w:p>
          <w:p w:rsidR="000014BF" w:rsidRPr="000540D5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открываются группы продленного дня;</w:t>
            </w:r>
          </w:p>
          <w:p w:rsidR="000014BF" w:rsidRPr="000540D5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вводится профильное обучение по различным профилям и направлениям (при наличии соответствующих условий);</w:t>
            </w:r>
          </w:p>
          <w:p w:rsidR="000014BF" w:rsidRPr="000540D5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привлекаются к труду, не предусмотренному образовательной программой;</w:t>
            </w:r>
          </w:p>
          <w:p w:rsidR="000014BF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производится перевод обучающихся в другие общеобразовательные учреждения в случае ликвидации или реорганизации.  </w:t>
            </w:r>
          </w:p>
          <w:p w:rsidR="000014BF" w:rsidRPr="00AF671B" w:rsidRDefault="000014BF" w:rsidP="00E0292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4BF" w:rsidRPr="009973BB" w:rsidRDefault="000014BF" w:rsidP="00E0292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Права родителей (законных представителей)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Выбирать до завершения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получения ребёнком основного общего образования с учётом мнения ребёнка, а также с учётом рекомендаций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психолого-медико-педагогической комиссии (при их наличии) формы получения образования и формы обучения, организации, факультативные и элективные учебные предметы, курсы, дисциплины (модули) из перечня, предлагаемого образовательной организацией, осуществляющей образовательную деятельность;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Дать ребёнку начальное общее, основное общее, среднее общее образование в семье.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По решению родителей (законных представителей) с учётом мнения ребёнка, получающего образование в семье, на любом этапе продолжить образование в образовательной организации;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Знакомиться с уставом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2.5.знакомиться с содержанием образования, используемыми методами образования и воспитания, образовательными технологиями, а также с оценками успеваемости своих детей;</w:t>
            </w:r>
          </w:p>
          <w:p w:rsidR="000014BF" w:rsidRPr="00AF671B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 Получать информацию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видах планируемых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бследований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обучающихся </w:t>
            </w:r>
          </w:p>
          <w:p w:rsidR="000014BF" w:rsidRPr="00AF671B" w:rsidRDefault="000014BF" w:rsidP="00E02924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4BF" w:rsidRPr="000540D5" w:rsidRDefault="000014BF" w:rsidP="00E0292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Ознакомление родителей с нормативно-правовой документацией, регламентирующей образовательный процесс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При приеме в образовательное учреждение или в иное время по желанию родителям для ознакомления предоставляется Устав образовательного учреждения, лицензия на право ведения образовательной деятельности, свидетельство о государственной аккредитации образовательного учреждения, а также другие документы, регламентирующие образовательный процесс (учебный план, годовой календарный учебный график и расписание занятий).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данными документами родители имеют право ознакомиться в ходе индивидуальной беседы с руководителем образовательного учреждения или его заместителями, на общешкольном или классном родительском собрании, на сайте образовательного учреждения.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Посещение занятий родителями (законными представителями) обучающихся</w:t>
            </w:r>
          </w:p>
          <w:p w:rsidR="000014BF" w:rsidRPr="000540D5" w:rsidRDefault="000014BF" w:rsidP="00E0292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.1. Родители (законные представители), на основании 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3Федерального з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акона «Об образовании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Российской Федерации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273 – ФЗ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имеют право посещать занятия в школе, где могут: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ознакомиться с ходом занятий, его содержанием, требованиями учителей;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работоспособность своего ребенка, его активность на занятиях;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его умение грамотно, правильно излагать свои мысли;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понять место ребенка в коллективе;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сравнить объем его знаний с государственным образовательным стандартом, объемом знаний других учащихся;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убедиться в объективности выставления ребенку оценок.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При заявлении родителей (законных представителей) о желании посетить учебные занятия директор школы проводит следующие мероприятия:</w:t>
            </w:r>
          </w:p>
          <w:p w:rsidR="000014BF" w:rsidRPr="000540D5" w:rsidRDefault="000014BF" w:rsidP="00E0292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заявление от родителей (законных представителей) в письменном виде на посещение определенного урока;</w:t>
            </w:r>
          </w:p>
          <w:p w:rsidR="000014BF" w:rsidRPr="000540D5" w:rsidRDefault="000014BF" w:rsidP="00E0292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согласовывает день и время посещения занятий по интересующему их предмету в присутствии учителя;</w:t>
            </w:r>
          </w:p>
          <w:p w:rsidR="000014BF" w:rsidRPr="000540D5" w:rsidRDefault="000014BF" w:rsidP="00E0292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назначает по согласованию с родителями сопровождающего на данное занятие (одного или нескольких из нижеприведенного перечня):</w:t>
            </w:r>
          </w:p>
          <w:p w:rsidR="000014BF" w:rsidRPr="000540D5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директора по учебно-воспитательной работе;</w:t>
            </w:r>
          </w:p>
          <w:p w:rsidR="000014BF" w:rsidRPr="000540D5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МО учителей-предметников;</w:t>
            </w:r>
          </w:p>
          <w:p w:rsidR="000014BF" w:rsidRPr="000540D5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опытного учителя-предметника, имеющего высшую квалификационную категорию;</w:t>
            </w:r>
          </w:p>
          <w:p w:rsidR="000014BF" w:rsidRPr="000540D5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директора по воспитательной работе (если посещение занятий связано с вопросами воспитания и поведения учащихся).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Родители (законные представители) во время посещения занятий обязаны:</w:t>
            </w:r>
          </w:p>
          <w:p w:rsidR="000014BF" w:rsidRPr="000540D5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нарушать порядок в классе;</w:t>
            </w:r>
          </w:p>
          <w:p w:rsidR="000014BF" w:rsidRPr="000540D5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прерывать объяснения учителя;</w:t>
            </w:r>
          </w:p>
          <w:p w:rsidR="000014BF" w:rsidRPr="000540D5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общаться с учащимися во время урока;</w:t>
            </w:r>
          </w:p>
          <w:p w:rsidR="000014BF" w:rsidRPr="000540D5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выходить из кабинета до окончания занятий;</w:t>
            </w:r>
          </w:p>
          <w:p w:rsidR="000014BF" w:rsidRPr="000540D5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делать замечания учителю при учащихся.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 Родители (законные представители) имеют право:</w:t>
            </w:r>
          </w:p>
          <w:p w:rsidR="000014BF" w:rsidRPr="000540D5" w:rsidRDefault="000014BF" w:rsidP="00E0292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присутствовать при анализе урока, корректно высказывать свое мнение;</w:t>
            </w:r>
          </w:p>
          <w:p w:rsidR="000014BF" w:rsidRPr="000540D5" w:rsidRDefault="000014BF" w:rsidP="00E0292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 консультацию по интересующим их вопросам;</w:t>
            </w:r>
          </w:p>
          <w:p w:rsidR="000014BF" w:rsidRPr="000540D5" w:rsidRDefault="000014BF" w:rsidP="00E0292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обратиться к директору по дальнейшему решению данного вопроса.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Ознакомление родителей с успеваемостью обучающихся.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Учащиеся имеют право:</w:t>
            </w:r>
          </w:p>
          <w:p w:rsidR="000014BF" w:rsidRPr="000540D5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получение оценки по каждому предмету в соответствии со своими знаниями и умениями;</w:t>
            </w:r>
          </w:p>
          <w:p w:rsidR="000014BF" w:rsidRPr="000540D5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своевременное выставление оценок в журнал и дневник;</w:t>
            </w:r>
          </w:p>
          <w:p w:rsidR="000014BF" w:rsidRPr="000540D5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информацию о выставленных оценках как за устные, так и за письменные работы;</w:t>
            </w:r>
          </w:p>
          <w:p w:rsidR="000014BF" w:rsidRPr="000540D5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заблаговременное уведомление о сроках и объеме контрольных 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в соответствии с графиком;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Родители (законные представители) имеют право на полную информацию об успеваемости обучающегося:</w:t>
            </w:r>
          </w:p>
          <w:p w:rsidR="000014BF" w:rsidRPr="000540D5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дневник, который является основным документом ученика;</w:t>
            </w:r>
          </w:p>
          <w:p w:rsidR="000014BF" w:rsidRPr="000540D5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индивидуальные беседы с учителями, классным руководителем, администрацией школы;</w:t>
            </w:r>
          </w:p>
          <w:p w:rsidR="000014BF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классный журнал в присутствии директора, его заместителей или классного руководителя.</w:t>
            </w:r>
          </w:p>
          <w:p w:rsidR="000014BF" w:rsidRPr="000540D5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электронный классный журнал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Учителя-предметники обязаны выставлять оценки в журнал и дневник учащегося после каждого урока.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 Классные руководители обязаны проверять дневник еженедельно и раз в месяц составлять сводную ведомость успеваемости обучающегося, которая вклеивается в дневник.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 Родители обязаны еженедельно знакомиться с оценками учащегося и подписывать дневник.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 В случае потери дневника родители вправе запросить у классного руководителя информацию об успеваемости ребенка.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 Родители имеют право обжаловать оценки, выставленные педагогом. Порядок обжалования регламентируется Пол</w:t>
            </w:r>
            <w:r w:rsidR="004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ожением о конфликтной комиссии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разрешения споров между участниками образовательного процесса.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.7. Если ребенок не освоил программу учебного года и имеет задолженность по двум и более предметам, родители выбирают один из трех возможных путей: оставление на повторное обучение (на второй год), перевод в классы компенсирующего обучения (по рекомендации ПМПК) или продолжение обучения в форме семейного образования.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.8. В случае неудовлетворительной успеваемости обучаемого школа официально информирует родителей не позднее, чем за две недели до окончаниячетверти.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.9. В случае нарушения прав и законных интересов ребенка, родители (законные представители) вправе воспользоваться всеми имеющимися средствами защиты: обращение в органы управления образованием и надзорные органы, в органы опеки попечительства, в прокуратуру, в суд.</w:t>
            </w:r>
          </w:p>
        </w:tc>
      </w:tr>
    </w:tbl>
    <w:p w:rsidR="000014BF" w:rsidRPr="000540D5" w:rsidRDefault="000014BF" w:rsidP="000014B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014BF" w:rsidRPr="000540D5" w:rsidTr="00E029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14BF" w:rsidRPr="000540D5" w:rsidRDefault="000014BF" w:rsidP="00E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comments"/>
            <w:bookmarkEnd w:id="1"/>
          </w:p>
        </w:tc>
      </w:tr>
      <w:tr w:rsidR="000014BF" w:rsidRPr="000540D5" w:rsidTr="00E029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14BF" w:rsidRPr="000540D5" w:rsidRDefault="000014BF" w:rsidP="00E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14BF" w:rsidRPr="000540D5" w:rsidTr="00E02924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14BF" w:rsidRPr="000540D5" w:rsidRDefault="000014BF" w:rsidP="00E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913" w:rsidRDefault="006F3913"/>
    <w:sectPr w:rsidR="006F3913" w:rsidSect="003F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483"/>
    <w:multiLevelType w:val="multilevel"/>
    <w:tmpl w:val="9BF2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03E37"/>
    <w:multiLevelType w:val="multilevel"/>
    <w:tmpl w:val="0E1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D21EC"/>
    <w:multiLevelType w:val="multilevel"/>
    <w:tmpl w:val="03D0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36AC6"/>
    <w:multiLevelType w:val="multilevel"/>
    <w:tmpl w:val="EAE8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310FE"/>
    <w:multiLevelType w:val="multilevel"/>
    <w:tmpl w:val="01B0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46ADB"/>
    <w:multiLevelType w:val="multilevel"/>
    <w:tmpl w:val="45E4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A37E1"/>
    <w:multiLevelType w:val="multilevel"/>
    <w:tmpl w:val="C19CF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C5897"/>
    <w:multiLevelType w:val="multilevel"/>
    <w:tmpl w:val="E4AE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F7710"/>
    <w:multiLevelType w:val="multilevel"/>
    <w:tmpl w:val="0260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866B4"/>
    <w:multiLevelType w:val="multilevel"/>
    <w:tmpl w:val="87D2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7C37C6"/>
    <w:multiLevelType w:val="multilevel"/>
    <w:tmpl w:val="EF04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5405D"/>
    <w:multiLevelType w:val="multilevel"/>
    <w:tmpl w:val="EDF2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5D3E5C"/>
    <w:multiLevelType w:val="multilevel"/>
    <w:tmpl w:val="4702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14BF"/>
    <w:rsid w:val="000014BF"/>
    <w:rsid w:val="001B5BEB"/>
    <w:rsid w:val="003E5253"/>
    <w:rsid w:val="003F7993"/>
    <w:rsid w:val="004339B7"/>
    <w:rsid w:val="00636040"/>
    <w:rsid w:val="006F3913"/>
    <w:rsid w:val="00741B26"/>
    <w:rsid w:val="007B36E8"/>
    <w:rsid w:val="00B35C73"/>
    <w:rsid w:val="00F1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111</cp:lastModifiedBy>
  <cp:revision>10</cp:revision>
  <cp:lastPrinted>2015-03-14T08:31:00Z</cp:lastPrinted>
  <dcterms:created xsi:type="dcterms:W3CDTF">2015-02-09T08:29:00Z</dcterms:created>
  <dcterms:modified xsi:type="dcterms:W3CDTF">2023-02-27T08:11:00Z</dcterms:modified>
</cp:coreProperties>
</file>